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6400" w:firstLineChars="3200"/>
        <w:rPr>
          <w:rFonts w:hint="default"/>
          <w:lang w:val="en-GB"/>
        </w:rPr>
      </w:pPr>
      <w:r>
        <w:rPr>
          <w:rFonts w:hint="default"/>
          <w:lang w:val="en-GB"/>
        </w:rPr>
        <w:t>MANDAPALLI HEMA</w:t>
      </w:r>
    </w:p>
    <w:p>
      <w:pPr>
        <w:ind w:firstLine="6400" w:firstLineChars="3200"/>
        <w:rPr>
          <w:rFonts w:hint="default"/>
          <w:lang w:val="en-GB"/>
        </w:rPr>
      </w:pPr>
      <w:r>
        <w:rPr>
          <w:rFonts w:hint="default"/>
          <w:lang w:val="en-GB"/>
        </w:rPr>
        <w:t>ASSIGNMENT-5</w:t>
      </w:r>
    </w:p>
    <w:p>
      <w:pPr>
        <w:ind w:firstLine="6400" w:firstLineChars="3200"/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(2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27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(2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2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(2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29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</w:t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Screenshot (2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3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Screenshot (2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3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Screenshot (2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3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0" name="Picture 30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3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9" name="Picture 29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3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8" name="Picture 28" descr="Screenshot (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4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Screenshot (2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4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6" name="Picture 36" descr="Screenshot (2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4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5" name="Picture 35" descr="Screenshot (2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24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4" name="Picture 34" descr="Screenshot (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4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3" name="Picture 33" descr="Screenshot (2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4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2" name="Picture 32" descr="Screenshot (2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46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1" name="Picture 31" descr="Screenshot (2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4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3C631B"/>
    <w:rsid w:val="2A3C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2023-12-08T13:34:00Z</dcterms:created>
  <dc:creator>hp</dc:creator>
  <cp:lastModifiedBy>hp</cp:lastModifiedBy>
  <dcterms:modified xsi:type="dcterms:W3CDTF">2023-12-08T13:45:53Z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2057-12.2.0.13306</vt:lpwstr>
  </property>
  <property fmtid="{D5CDD505-2E9C-101B-9397-08002B2CF9AE}" pid="3" name="ICV">
    <vt:lpwstr>A2414DBEB22C4C40803078396DB10451_11</vt:lpwstr>
  </property>
</Properties>
</file>